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1D" w:rsidRPr="00336D9F" w:rsidRDefault="002D591D" w:rsidP="002D591D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23"/>
        <w:gridCol w:w="7563"/>
      </w:tblGrid>
      <w:tr w:rsidR="002D591D" w:rsidTr="00D32B34">
        <w:tc>
          <w:tcPr>
            <w:tcW w:w="7621" w:type="dxa"/>
            <w:shd w:val="clear" w:color="auto" w:fill="auto"/>
          </w:tcPr>
          <w:p w:rsidR="002D591D" w:rsidRPr="00DB2D77" w:rsidRDefault="002D591D" w:rsidP="00D32B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B2D77">
              <w:rPr>
                <w:rFonts w:ascii="Times New Roman" w:eastAsia="Calibri" w:hAnsi="Times New Roman" w:cs="Times New Roman"/>
                <w:b/>
              </w:rPr>
              <w:t>«Согласовано»</w:t>
            </w:r>
          </w:p>
          <w:p w:rsidR="002D591D" w:rsidRPr="00DB2D77" w:rsidRDefault="002D591D" w:rsidP="00D32B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B2D77">
              <w:rPr>
                <w:rFonts w:ascii="Times New Roman" w:eastAsia="Calibri" w:hAnsi="Times New Roman" w:cs="Times New Roman"/>
                <w:b/>
              </w:rPr>
              <w:t xml:space="preserve">Председатель ППО    </w:t>
            </w:r>
          </w:p>
          <w:p w:rsidR="002D591D" w:rsidRPr="00DB2D77" w:rsidRDefault="002D591D" w:rsidP="00D32B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B2D77">
              <w:rPr>
                <w:rFonts w:ascii="Times New Roman" w:eastAsia="Calibri" w:hAnsi="Times New Roman" w:cs="Times New Roman"/>
                <w:b/>
              </w:rPr>
              <w:t xml:space="preserve">Соляная Е.П. __________     </w:t>
            </w:r>
          </w:p>
          <w:p w:rsidR="002D591D" w:rsidRPr="00216669" w:rsidRDefault="00216669" w:rsidP="00D32B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6669">
              <w:rPr>
                <w:rFonts w:ascii="Times New Roman" w:eastAsia="Calibri" w:hAnsi="Times New Roman" w:cs="Times New Roman"/>
              </w:rPr>
              <w:t>01.01.2022</w:t>
            </w:r>
            <w:bookmarkStart w:id="0" w:name="_GoBack"/>
            <w:bookmarkEnd w:id="0"/>
          </w:p>
        </w:tc>
        <w:tc>
          <w:tcPr>
            <w:tcW w:w="7993" w:type="dxa"/>
            <w:shd w:val="clear" w:color="auto" w:fill="auto"/>
          </w:tcPr>
          <w:p w:rsidR="002D591D" w:rsidRPr="00DB2D77" w:rsidRDefault="002D591D" w:rsidP="00D32B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 </w:t>
            </w:r>
            <w:r w:rsidRPr="00DB2D77"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2D591D" w:rsidRPr="00DB2D77" w:rsidRDefault="002D591D" w:rsidP="00D32B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DB2D77">
              <w:rPr>
                <w:rFonts w:ascii="Times New Roman" w:eastAsia="Calibri" w:hAnsi="Times New Roman" w:cs="Times New Roman"/>
                <w:b/>
              </w:rPr>
              <w:t>Директор МБОУ ООШ № 20</w:t>
            </w:r>
          </w:p>
          <w:p w:rsidR="002D591D" w:rsidRPr="00DB2D77" w:rsidRDefault="002D591D" w:rsidP="00D32B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DB2D77">
              <w:rPr>
                <w:rFonts w:ascii="Times New Roman" w:eastAsia="Calibri" w:hAnsi="Times New Roman" w:cs="Times New Roman"/>
                <w:b/>
              </w:rPr>
              <w:t>Касимова Л.В. __________</w:t>
            </w:r>
          </w:p>
          <w:p w:rsidR="002D591D" w:rsidRPr="00216669" w:rsidRDefault="00216669" w:rsidP="002166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216669">
              <w:rPr>
                <w:rFonts w:ascii="Times New Roman" w:eastAsia="Calibri" w:hAnsi="Times New Roman" w:cs="Times New Roman"/>
              </w:rPr>
              <w:t>01.01.2022</w:t>
            </w:r>
          </w:p>
          <w:p w:rsidR="002D591D" w:rsidRPr="00DB2D77" w:rsidRDefault="002D591D" w:rsidP="00D32B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2D591D" w:rsidRDefault="002D591D" w:rsidP="002D591D">
      <w:pPr>
        <w:spacing w:after="0"/>
      </w:pPr>
    </w:p>
    <w:p w:rsidR="002D591D" w:rsidRDefault="002D591D" w:rsidP="002D59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D9F">
        <w:rPr>
          <w:rFonts w:ascii="Times New Roman" w:hAnsi="Times New Roman" w:cs="Times New Roman"/>
          <w:b/>
          <w:sz w:val="28"/>
          <w:szCs w:val="28"/>
        </w:rPr>
        <w:t>Список работников МБОУ ООШ № 20 города Новошахтинск для прохождения медицинских осмотров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692"/>
        <w:gridCol w:w="2198"/>
        <w:gridCol w:w="2198"/>
        <w:gridCol w:w="2969"/>
        <w:gridCol w:w="2551"/>
        <w:gridCol w:w="1276"/>
      </w:tblGrid>
      <w:tr w:rsidR="002D591D" w:rsidRPr="00336D9F" w:rsidTr="00D32B34">
        <w:tc>
          <w:tcPr>
            <w:tcW w:w="704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92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98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 поступлении на работу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 раз)</w:t>
            </w:r>
          </w:p>
        </w:tc>
        <w:tc>
          <w:tcPr>
            <w:tcW w:w="2198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Периодические осмотры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 раз в год)</w:t>
            </w:r>
          </w:p>
        </w:tc>
        <w:tc>
          <w:tcPr>
            <w:tcW w:w="2969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Профосмотры</w:t>
            </w:r>
            <w:proofErr w:type="spellEnd"/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 раз в 3 года)</w:t>
            </w:r>
          </w:p>
        </w:tc>
        <w:tc>
          <w:tcPr>
            <w:tcW w:w="2551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Диагностические исследования</w:t>
            </w:r>
          </w:p>
        </w:tc>
        <w:tc>
          <w:tcPr>
            <w:tcW w:w="1276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ФЛО</w:t>
            </w:r>
          </w:p>
        </w:tc>
      </w:tr>
      <w:tr w:rsidR="002D591D" w:rsidTr="00D32B34">
        <w:tc>
          <w:tcPr>
            <w:tcW w:w="704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92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Организатор-преподаватель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proofErr w:type="gram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иректора</w:t>
            </w:r>
            <w:proofErr w:type="spellEnd"/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Зав</w:t>
            </w:r>
            <w:proofErr w:type="gram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иблиотекой</w:t>
            </w:r>
            <w:proofErr w:type="spellEnd"/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Терапевт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Дерматовенеролог</w:t>
            </w:r>
            <w:proofErr w:type="spellEnd"/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ЛОР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Психиатр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Нарколог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2551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ОАМ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ОАК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ЭКГ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Кровь на ОРС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Глюкоза в крови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кала </w:t>
            </w:r>
            <w:proofErr w:type="gram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proofErr w:type="gramEnd"/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/г и цисты лямблий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общего холестерина в сыворотке крови</w:t>
            </w:r>
          </w:p>
        </w:tc>
        <w:tc>
          <w:tcPr>
            <w:tcW w:w="1276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2D591D" w:rsidTr="00D32B34">
        <w:tc>
          <w:tcPr>
            <w:tcW w:w="704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92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Главный бухгалтер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Терапевт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Невролог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Офтальмолог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Психиатр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Нарколог</w:t>
            </w:r>
          </w:p>
        </w:tc>
        <w:tc>
          <w:tcPr>
            <w:tcW w:w="2551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ОАМ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ОАК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Глюкоза в крови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общего холестерина в сыворотке крови</w:t>
            </w:r>
          </w:p>
        </w:tc>
        <w:tc>
          <w:tcPr>
            <w:tcW w:w="1276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2D591D" w:rsidTr="00D32B34">
        <w:tc>
          <w:tcPr>
            <w:tcW w:w="704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92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Дворник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Рабочий по ремонту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Уборщица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Терапевт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Невролог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Офтальмолог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Психиатр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Нарколог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Хирург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Отоларинголог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Дерматолог</w:t>
            </w:r>
          </w:p>
        </w:tc>
        <w:tc>
          <w:tcPr>
            <w:tcW w:w="2551" w:type="dxa"/>
            <w:shd w:val="clear" w:color="auto" w:fill="auto"/>
          </w:tcPr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ОАМ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ОАК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ЭКГ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Глюкоза в крови</w:t>
            </w:r>
          </w:p>
          <w:p w:rsidR="002D591D" w:rsidRPr="00DB2D77" w:rsidRDefault="002D591D" w:rsidP="00D32B3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общего холестерина в сыворотке крови</w:t>
            </w:r>
          </w:p>
        </w:tc>
        <w:tc>
          <w:tcPr>
            <w:tcW w:w="1276" w:type="dxa"/>
            <w:shd w:val="clear" w:color="auto" w:fill="auto"/>
          </w:tcPr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  <w:p w:rsidR="002D591D" w:rsidRPr="00DB2D77" w:rsidRDefault="002D591D" w:rsidP="00D32B3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2D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:rsidR="002D591D" w:rsidRPr="00336D9F" w:rsidRDefault="002D591D" w:rsidP="002D5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591D" w:rsidRDefault="002D591D" w:rsidP="002D591D">
      <w:pPr>
        <w:spacing w:after="0" w:line="240" w:lineRule="auto"/>
        <w:rPr>
          <w:sz w:val="24"/>
          <w:szCs w:val="24"/>
        </w:rPr>
      </w:pPr>
    </w:p>
    <w:p w:rsidR="00A045EB" w:rsidRDefault="00A045EB"/>
    <w:sectPr w:rsidR="00A045EB" w:rsidSect="002D591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22"/>
    <w:rsid w:val="00197222"/>
    <w:rsid w:val="00216669"/>
    <w:rsid w:val="002D591D"/>
    <w:rsid w:val="00A045EB"/>
    <w:rsid w:val="00EC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1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1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2022-02-25T06:33:00Z</cp:lastPrinted>
  <dcterms:created xsi:type="dcterms:W3CDTF">2022-02-24T14:20:00Z</dcterms:created>
  <dcterms:modified xsi:type="dcterms:W3CDTF">2022-02-25T06:55:00Z</dcterms:modified>
</cp:coreProperties>
</file>